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78" w:rsidRPr="00B90778" w:rsidRDefault="00B90778" w:rsidP="00B907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90778" w:rsidRPr="00B90778" w:rsidRDefault="00B90778" w:rsidP="00B907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B90778" w:rsidRPr="00B90778" w:rsidRDefault="00B90778" w:rsidP="00B907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0778" w:rsidRPr="00B90778" w:rsidRDefault="00B90778" w:rsidP="00B9077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26.05.2023г. № 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90778" w:rsidRPr="00B90778" w:rsidRDefault="00B90778" w:rsidP="00B90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F31D5" w:rsidRDefault="0041625B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411E">
        <w:rPr>
          <w:rFonts w:ascii="Times New Roman" w:hAnsi="Times New Roman" w:cs="Times New Roman"/>
          <w:b/>
          <w:sz w:val="28"/>
          <w:szCs w:val="28"/>
        </w:rPr>
        <w:t>О</w:t>
      </w:r>
      <w:r w:rsidR="000F31D5">
        <w:rPr>
          <w:rFonts w:ascii="Times New Roman" w:hAnsi="Times New Roman" w:cs="Times New Roman"/>
          <w:b/>
          <w:sz w:val="28"/>
          <w:szCs w:val="28"/>
        </w:rPr>
        <w:t>б особенностях</w:t>
      </w:r>
      <w:r w:rsidRPr="005B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1D5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применения типовой формы соглашения </w:t>
      </w:r>
    </w:p>
    <w:p w:rsidR="000F31D5" w:rsidRDefault="000F31D5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предоставлении субсидии на финансовое обеспечение </w:t>
      </w:r>
    </w:p>
    <w:p w:rsidR="000F31D5" w:rsidRDefault="000F31D5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выполнения муниципального задания муниципальному учреждению на обеспечение выполнения муниципального задания </w:t>
      </w:r>
    </w:p>
    <w:p w:rsidR="000F31D5" w:rsidRDefault="000F31D5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оказание муниципальных услуг (выполнение работ) </w:t>
      </w:r>
    </w:p>
    <w:p w:rsidR="0041625B" w:rsidRPr="005B411E" w:rsidRDefault="000F31D5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социального заказа </w:t>
      </w:r>
    </w:p>
    <w:p w:rsidR="00580479" w:rsidRDefault="00580479" w:rsidP="00580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F31D5" w:rsidRDefault="000F31D5" w:rsidP="000F3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распоряжения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07.03.2023 № 194 «</w:t>
      </w:r>
      <w:r w:rsidRPr="00E87C8D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организации оказания </w:t>
      </w:r>
      <w:r w:rsidRPr="00DB5EF4">
        <w:rPr>
          <w:rFonts w:ascii="Times New Roman" w:hAnsi="Times New Roman"/>
          <w:sz w:val="28"/>
        </w:rPr>
        <w:t>муниципальных услуг в социальной сфере при формировании</w:t>
      </w:r>
      <w:r>
        <w:rPr>
          <w:rFonts w:ascii="Times New Roman" w:hAnsi="Times New Roman"/>
          <w:sz w:val="28"/>
        </w:rPr>
        <w:t xml:space="preserve"> </w:t>
      </w:r>
      <w:r w:rsidRPr="00DB5EF4">
        <w:rPr>
          <w:rFonts w:ascii="Times New Roman" w:hAnsi="Times New Roman"/>
          <w:sz w:val="28"/>
        </w:rPr>
        <w:t>муниципального социального заказа на оказание муниципальных услуг в социальной сфере на территории</w:t>
      </w:r>
      <w:r>
        <w:rPr>
          <w:rFonts w:ascii="Times New Roman" w:hAnsi="Times New Roman"/>
          <w:sz w:val="28"/>
        </w:rPr>
        <w:t xml:space="preserve"> Курского района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постановления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13.03.2023 № 285 «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Курского района Курской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A064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дминистрация Курского района Курской области </w:t>
      </w:r>
      <w:r w:rsidRPr="00EC4F3F">
        <w:rPr>
          <w:rFonts w:ascii="Times New Roman" w:eastAsia="Times New Roman" w:hAnsi="Times New Roman"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0F31D5" w:rsidRPr="001403BA" w:rsidRDefault="000F31D5" w:rsidP="000F31D5">
      <w:pPr>
        <w:pStyle w:val="a3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3B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368BB">
        <w:rPr>
          <w:rFonts w:ascii="Times New Roman" w:hAnsi="Times New Roman" w:cs="Times New Roman"/>
          <w:sz w:val="28"/>
          <w:szCs w:val="28"/>
        </w:rPr>
        <w:t>п</w:t>
      </w:r>
      <w:r w:rsidR="00EA0649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Pr="001403BA">
        <w:rPr>
          <w:rFonts w:ascii="Times New Roman" w:hAnsi="Times New Roman" w:cs="Times New Roman"/>
          <w:sz w:val="28"/>
          <w:szCs w:val="28"/>
        </w:rPr>
        <w:t>«Примерн</w:t>
      </w:r>
      <w:r w:rsidR="00EA0649">
        <w:rPr>
          <w:rFonts w:ascii="Times New Roman" w:hAnsi="Times New Roman" w:cs="Times New Roman"/>
          <w:sz w:val="28"/>
          <w:szCs w:val="28"/>
        </w:rPr>
        <w:t>ая</w:t>
      </w:r>
      <w:r w:rsidRPr="001403BA">
        <w:rPr>
          <w:rFonts w:ascii="Times New Roman" w:hAnsi="Times New Roman" w:cs="Times New Roman"/>
          <w:sz w:val="28"/>
          <w:szCs w:val="28"/>
        </w:rPr>
        <w:t xml:space="preserve"> форм</w:t>
      </w:r>
      <w:r w:rsidR="00EA0649">
        <w:rPr>
          <w:rFonts w:ascii="Times New Roman" w:hAnsi="Times New Roman" w:cs="Times New Roman"/>
          <w:sz w:val="28"/>
          <w:szCs w:val="28"/>
        </w:rPr>
        <w:t>а</w:t>
      </w:r>
      <w:r w:rsidRPr="001403BA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на финансовое обеспечение выполнения муниципального задания, рассчитанной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имущества»</w:t>
      </w:r>
      <w:r w:rsidR="00EA0649">
        <w:rPr>
          <w:rFonts w:ascii="Times New Roman" w:hAnsi="Times New Roman" w:cs="Times New Roman"/>
          <w:sz w:val="28"/>
          <w:szCs w:val="28"/>
        </w:rPr>
        <w:t xml:space="preserve"> к Порядку формирования и финансового обеспечения выполнения муниципального задания муниципальными учреждениями Курского района Курской области</w:t>
      </w:r>
      <w:r w:rsidRPr="001403BA">
        <w:rPr>
          <w:rFonts w:ascii="Times New Roman" w:hAnsi="Times New Roman" w:cs="Times New Roman"/>
          <w:sz w:val="28"/>
          <w:szCs w:val="28"/>
        </w:rPr>
        <w:t>, утвержденн</w:t>
      </w:r>
      <w:r w:rsidR="00EA0649">
        <w:rPr>
          <w:rFonts w:ascii="Times New Roman" w:hAnsi="Times New Roman" w:cs="Times New Roman"/>
          <w:sz w:val="28"/>
          <w:szCs w:val="28"/>
        </w:rPr>
        <w:t>ому</w:t>
      </w:r>
      <w:r w:rsidRPr="001403B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A0649">
        <w:rPr>
          <w:rFonts w:ascii="Times New Roman" w:hAnsi="Times New Roman" w:cs="Times New Roman"/>
          <w:sz w:val="28"/>
          <w:szCs w:val="28"/>
        </w:rPr>
        <w:t>А</w:t>
      </w:r>
      <w:r w:rsidRPr="001403BA">
        <w:rPr>
          <w:rFonts w:ascii="Times New Roman" w:hAnsi="Times New Roman" w:cs="Times New Roman"/>
          <w:sz w:val="28"/>
          <w:szCs w:val="28"/>
        </w:rPr>
        <w:t>дминистрации Курского района</w:t>
      </w:r>
      <w:r w:rsidR="00E368BB">
        <w:rPr>
          <w:rFonts w:ascii="Times New Roman" w:hAnsi="Times New Roman" w:cs="Times New Roman"/>
          <w:sz w:val="28"/>
          <w:szCs w:val="28"/>
        </w:rPr>
        <w:t xml:space="preserve"> Курской области от 02.11.2015</w:t>
      </w:r>
      <w:r w:rsidRPr="001403BA">
        <w:rPr>
          <w:rFonts w:ascii="Times New Roman" w:hAnsi="Times New Roman" w:cs="Times New Roman"/>
          <w:sz w:val="28"/>
          <w:szCs w:val="28"/>
        </w:rPr>
        <w:t xml:space="preserve"> № 3889</w:t>
      </w:r>
      <w:r w:rsidR="00EA0649">
        <w:rPr>
          <w:rFonts w:ascii="Times New Roman" w:hAnsi="Times New Roman" w:cs="Times New Roman"/>
          <w:sz w:val="28"/>
          <w:szCs w:val="28"/>
        </w:rPr>
        <w:t xml:space="preserve"> </w:t>
      </w:r>
      <w:r w:rsidR="00D65D34">
        <w:rPr>
          <w:rFonts w:ascii="Times New Roman" w:hAnsi="Times New Roman" w:cs="Times New Roman"/>
          <w:sz w:val="28"/>
          <w:szCs w:val="28"/>
        </w:rPr>
        <w:t>(</w:t>
      </w:r>
      <w:r w:rsidR="00EA0649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E368BB">
        <w:rPr>
          <w:rFonts w:ascii="Times New Roman" w:hAnsi="Times New Roman" w:cs="Times New Roman"/>
          <w:sz w:val="28"/>
          <w:szCs w:val="28"/>
        </w:rPr>
        <w:t>й</w:t>
      </w:r>
      <w:r w:rsidR="00EA0649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E368BB">
        <w:rPr>
          <w:rFonts w:ascii="Times New Roman" w:hAnsi="Times New Roman" w:cs="Times New Roman"/>
          <w:sz w:val="28"/>
          <w:szCs w:val="28"/>
        </w:rPr>
        <w:t>26.12.2016</w:t>
      </w:r>
      <w:r w:rsidR="00EA0649">
        <w:rPr>
          <w:rFonts w:ascii="Times New Roman" w:hAnsi="Times New Roman" w:cs="Times New Roman"/>
          <w:sz w:val="28"/>
          <w:szCs w:val="28"/>
        </w:rPr>
        <w:t xml:space="preserve"> № 1480, от </w:t>
      </w:r>
      <w:r w:rsidR="00D65D34">
        <w:rPr>
          <w:rFonts w:ascii="Times New Roman" w:hAnsi="Times New Roman" w:cs="Times New Roman"/>
          <w:sz w:val="28"/>
          <w:szCs w:val="28"/>
        </w:rPr>
        <w:t>24.10.2017 № 3217)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3BA">
        <w:rPr>
          <w:rFonts w:ascii="Times New Roman" w:hAnsi="Times New Roman"/>
          <w:sz w:val="28"/>
          <w:szCs w:val="28"/>
        </w:rPr>
        <w:t xml:space="preserve"> следующие изменения, применяемые при оказании услуг в рамках муниципального социального заказа, утвержденного </w:t>
      </w:r>
      <w:r w:rsidR="00D65D34">
        <w:rPr>
          <w:rFonts w:ascii="Times New Roman" w:hAnsi="Times New Roman"/>
          <w:sz w:val="28"/>
          <w:szCs w:val="28"/>
        </w:rPr>
        <w:t xml:space="preserve">распоряжением </w:t>
      </w:r>
      <w:r w:rsidRPr="0014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14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07.03.2023 № 194 «</w:t>
      </w:r>
      <w:r w:rsidRPr="001403BA">
        <w:rPr>
          <w:rFonts w:ascii="Times New Roman" w:hAnsi="Times New Roman"/>
          <w:sz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Курского района Курской области</w:t>
      </w:r>
      <w:r w:rsidRPr="0014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03BA">
        <w:rPr>
          <w:rFonts w:ascii="Times New Roman" w:hAnsi="Times New Roman"/>
          <w:sz w:val="28"/>
          <w:szCs w:val="28"/>
        </w:rPr>
        <w:t>:</w:t>
      </w:r>
    </w:p>
    <w:p w:rsidR="000F31D5" w:rsidRPr="00D65D34" w:rsidRDefault="000F31D5" w:rsidP="00D65D3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D34">
        <w:rPr>
          <w:rFonts w:ascii="Times New Roman" w:hAnsi="Times New Roman"/>
          <w:sz w:val="28"/>
          <w:szCs w:val="28"/>
        </w:rPr>
        <w:lastRenderedPageBreak/>
        <w:t xml:space="preserve">пункт 2.1 </w:t>
      </w:r>
      <w:r w:rsidR="00D65D34">
        <w:rPr>
          <w:rFonts w:ascii="Times New Roman" w:hAnsi="Times New Roman"/>
          <w:sz w:val="28"/>
          <w:szCs w:val="28"/>
        </w:rPr>
        <w:t>д</w:t>
      </w:r>
      <w:r w:rsidR="00D65D34" w:rsidRPr="00D65D34">
        <w:rPr>
          <w:rFonts w:ascii="Times New Roman" w:hAnsi="Times New Roman"/>
          <w:sz w:val="28"/>
          <w:szCs w:val="28"/>
        </w:rPr>
        <w:t xml:space="preserve">ополнить </w:t>
      </w:r>
      <w:r w:rsidRPr="00D65D34">
        <w:rPr>
          <w:rFonts w:ascii="Times New Roman" w:hAnsi="Times New Roman"/>
          <w:sz w:val="28"/>
          <w:szCs w:val="28"/>
        </w:rPr>
        <w:t>подпунктами</w:t>
      </w:r>
      <w:r w:rsidR="00D65D34">
        <w:rPr>
          <w:rFonts w:ascii="Times New Roman" w:hAnsi="Times New Roman"/>
          <w:sz w:val="28"/>
          <w:szCs w:val="28"/>
        </w:rPr>
        <w:t xml:space="preserve"> 2.1.3, 2.1.</w:t>
      </w:r>
      <w:r w:rsidR="00CE6609">
        <w:rPr>
          <w:rFonts w:ascii="Times New Roman" w:hAnsi="Times New Roman"/>
          <w:sz w:val="28"/>
          <w:szCs w:val="28"/>
        </w:rPr>
        <w:t>4</w:t>
      </w:r>
      <w:r w:rsidR="00D65D3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D65D34">
        <w:rPr>
          <w:rFonts w:ascii="Times New Roman" w:hAnsi="Times New Roman"/>
          <w:sz w:val="28"/>
          <w:szCs w:val="28"/>
        </w:rPr>
        <w:t>:</w:t>
      </w:r>
    </w:p>
    <w:p w:rsidR="000F31D5" w:rsidRPr="00FB5E3C" w:rsidRDefault="00D65D34" w:rsidP="00D65D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«2.1.3</w:t>
      </w:r>
      <w:r w:rsidR="00CE66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0F31D5" w:rsidRPr="00FB5E3C">
        <w:rPr>
          <w:rFonts w:ascii="Times New Roman" w:hAnsi="Times New Roman"/>
          <w:sz w:val="28"/>
          <w:szCs w:val="28"/>
        </w:rPr>
        <w:t>е позднее 5 числа каждого квартала и 5 декабря производит</w:t>
      </w:r>
      <w:r>
        <w:rPr>
          <w:rFonts w:ascii="Times New Roman" w:hAnsi="Times New Roman"/>
          <w:sz w:val="28"/>
          <w:szCs w:val="28"/>
        </w:rPr>
        <w:t>ь</w:t>
      </w:r>
      <w:r w:rsidR="000F31D5" w:rsidRPr="00FB5E3C">
        <w:rPr>
          <w:rFonts w:ascii="Times New Roman" w:hAnsi="Times New Roman"/>
          <w:sz w:val="28"/>
          <w:szCs w:val="28"/>
        </w:rPr>
        <w:t xml:space="preserve"> перерасчет размера субсидии, в соответствии с уточненными показателями муниципального задания.</w:t>
      </w:r>
    </w:p>
    <w:p w:rsidR="000F31D5" w:rsidRPr="00CE6609" w:rsidRDefault="00CE6609" w:rsidP="00CE6609">
      <w:pPr>
        <w:pStyle w:val="a3"/>
        <w:numPr>
          <w:ilvl w:val="2"/>
          <w:numId w:val="10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F31D5" w:rsidRPr="00CE6609">
        <w:rPr>
          <w:rFonts w:ascii="Times New Roman" w:hAnsi="Times New Roman"/>
          <w:sz w:val="28"/>
          <w:szCs w:val="28"/>
        </w:rPr>
        <w:t>е позднее 3-х рабочих дней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0F31D5" w:rsidRPr="00CE6609">
        <w:rPr>
          <w:rFonts w:ascii="Times New Roman" w:hAnsi="Times New Roman"/>
          <w:sz w:val="28"/>
          <w:szCs w:val="28"/>
        </w:rPr>
        <w:t>осуществления перерасчета подгот</w:t>
      </w:r>
      <w:r>
        <w:rPr>
          <w:rFonts w:ascii="Times New Roman" w:hAnsi="Times New Roman"/>
          <w:sz w:val="28"/>
          <w:szCs w:val="28"/>
        </w:rPr>
        <w:t>ови</w:t>
      </w:r>
      <w:r w:rsidR="000F31D5" w:rsidRPr="00CE66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0F31D5" w:rsidRPr="00CE6609">
        <w:rPr>
          <w:rFonts w:ascii="Times New Roman" w:hAnsi="Times New Roman"/>
          <w:sz w:val="28"/>
          <w:szCs w:val="28"/>
        </w:rPr>
        <w:t xml:space="preserve"> и направ</w:t>
      </w:r>
      <w:r>
        <w:rPr>
          <w:rFonts w:ascii="Times New Roman" w:hAnsi="Times New Roman"/>
          <w:sz w:val="28"/>
          <w:szCs w:val="28"/>
        </w:rPr>
        <w:t>ить</w:t>
      </w:r>
      <w:r w:rsidR="000F31D5" w:rsidRPr="00CE6609">
        <w:rPr>
          <w:rFonts w:ascii="Times New Roman" w:hAnsi="Times New Roman"/>
          <w:sz w:val="28"/>
          <w:szCs w:val="28"/>
        </w:rPr>
        <w:t xml:space="preserve"> в Учреждение дополнительное соглашение к настоящему Соглашению, в котором устан</w:t>
      </w:r>
      <w:r w:rsidR="006E1713">
        <w:rPr>
          <w:rFonts w:ascii="Times New Roman" w:hAnsi="Times New Roman"/>
          <w:sz w:val="28"/>
          <w:szCs w:val="28"/>
        </w:rPr>
        <w:t>о</w:t>
      </w:r>
      <w:r w:rsidR="000F31D5" w:rsidRPr="00CE6609"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z w:val="28"/>
          <w:szCs w:val="28"/>
        </w:rPr>
        <w:t>н</w:t>
      </w:r>
      <w:r w:rsidR="000F31D5" w:rsidRPr="00CE6609">
        <w:rPr>
          <w:rFonts w:ascii="Times New Roman" w:hAnsi="Times New Roman"/>
          <w:sz w:val="28"/>
          <w:szCs w:val="28"/>
        </w:rPr>
        <w:t xml:space="preserve"> размер субсидии, измененный график перечисления субсидии с учетом размера субсидии и ранее перечисленной суммы субсидии. Главный распорядитель бюджетных средств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</w:t>
      </w:r>
      <w:r w:rsidR="00E368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CE6609" w:rsidRPr="00CE6609" w:rsidRDefault="000F31D5" w:rsidP="00CE6609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03BA">
        <w:rPr>
          <w:rFonts w:ascii="Times New Roman" w:hAnsi="Times New Roman" w:cs="Times New Roman"/>
          <w:b w:val="0"/>
          <w:sz w:val="28"/>
          <w:szCs w:val="28"/>
        </w:rPr>
        <w:t xml:space="preserve">пункт 2.2 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>д</w:t>
      </w:r>
      <w:r w:rsidR="00CE6609" w:rsidRPr="001403BA"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>пунктом 2.2.4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F31D5" w:rsidRPr="00FB5E3C" w:rsidRDefault="000F31D5" w:rsidP="00CE6609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03BA">
        <w:rPr>
          <w:rFonts w:ascii="Times New Roman" w:hAnsi="Times New Roman" w:cs="Times New Roman"/>
          <w:b w:val="0"/>
          <w:sz w:val="28"/>
          <w:szCs w:val="28"/>
        </w:rPr>
        <w:t>«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>2.2.4. У</w:t>
      </w:r>
      <w:r w:rsidR="00CE6609" w:rsidRPr="001403BA">
        <w:rPr>
          <w:rFonts w:ascii="Times New Roman" w:hAnsi="Times New Roman" w:cs="Times New Roman"/>
          <w:b w:val="0"/>
          <w:sz w:val="28"/>
          <w:szCs w:val="28"/>
        </w:rPr>
        <w:t>велич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>ивать</w:t>
      </w:r>
      <w:r w:rsidR="00CE6609" w:rsidRPr="001403BA">
        <w:rPr>
          <w:rFonts w:ascii="Times New Roman" w:hAnsi="Times New Roman" w:cs="Times New Roman"/>
          <w:b w:val="0"/>
          <w:sz w:val="28"/>
          <w:szCs w:val="28"/>
        </w:rPr>
        <w:t xml:space="preserve"> (уменьш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>ать</w:t>
      </w:r>
      <w:r w:rsidR="00CE6609" w:rsidRPr="001403B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E660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 xml:space="preserve">азмер субсидии на финансовое обеспечение выполнения муниципального задания в порядке, установленном настоящим </w:t>
      </w:r>
      <w:r w:rsidR="00E368B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>оглашением, на основании Порядк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>формирования и финансового обеспечения выполнения муниципального задания муниципальными 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 xml:space="preserve">Курского района </w:t>
      </w:r>
      <w:r w:rsidR="006E171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403BA">
        <w:rPr>
          <w:rFonts w:ascii="Times New Roman" w:hAnsi="Times New Roman" w:cs="Times New Roman"/>
          <w:b w:val="0"/>
          <w:sz w:val="28"/>
          <w:szCs w:val="28"/>
        </w:rPr>
        <w:t>урской области</w:t>
      </w:r>
      <w:r w:rsidR="00E368BB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Администрации Курского района Курской области от 02.11.2015 № 3889.</w:t>
      </w:r>
      <w:r w:rsidR="006E1713">
        <w:rPr>
          <w:rFonts w:ascii="Times New Roman" w:hAnsi="Times New Roman" w:cs="Times New Roman"/>
          <w:b w:val="0"/>
          <w:sz w:val="28"/>
          <w:szCs w:val="28"/>
        </w:rPr>
        <w:t>»</w:t>
      </w:r>
      <w:r w:rsidR="006E1713">
        <w:rPr>
          <w:rFonts w:ascii="Times New Roman" w:hAnsi="Times New Roman"/>
          <w:b w:val="0"/>
          <w:sz w:val="28"/>
          <w:szCs w:val="28"/>
        </w:rPr>
        <w:t>;</w:t>
      </w:r>
    </w:p>
    <w:p w:rsidR="006E1713" w:rsidRPr="006E1713" w:rsidRDefault="00E368BB" w:rsidP="006E17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</w:t>
      </w:r>
      <w:r w:rsidR="000F31D5" w:rsidRPr="006E1713">
        <w:rPr>
          <w:rFonts w:ascii="Times New Roman" w:hAnsi="Times New Roman"/>
          <w:sz w:val="28"/>
          <w:szCs w:val="28"/>
        </w:rPr>
        <w:t xml:space="preserve"> </w:t>
      </w:r>
      <w:r w:rsidR="006E1713" w:rsidRPr="006E1713">
        <w:rPr>
          <w:rFonts w:ascii="Times New Roman" w:hAnsi="Times New Roman"/>
          <w:sz w:val="28"/>
          <w:szCs w:val="28"/>
        </w:rPr>
        <w:t xml:space="preserve">дополнить </w:t>
      </w:r>
      <w:r w:rsidR="000F31D5" w:rsidRPr="006E1713">
        <w:rPr>
          <w:rFonts w:ascii="Times New Roman" w:hAnsi="Times New Roman"/>
          <w:sz w:val="28"/>
          <w:szCs w:val="28"/>
        </w:rPr>
        <w:t>подпунктом 2.3.9</w:t>
      </w:r>
      <w:r w:rsidR="006E1713" w:rsidRPr="006E171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F31D5" w:rsidRPr="006E1713" w:rsidRDefault="000F31D5" w:rsidP="006E1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713">
        <w:rPr>
          <w:rFonts w:ascii="Times New Roman" w:hAnsi="Times New Roman"/>
          <w:sz w:val="28"/>
          <w:szCs w:val="28"/>
        </w:rPr>
        <w:t>«</w:t>
      </w:r>
      <w:r w:rsidR="006E1713">
        <w:rPr>
          <w:rFonts w:ascii="Times New Roman" w:hAnsi="Times New Roman"/>
          <w:sz w:val="28"/>
          <w:szCs w:val="28"/>
        </w:rPr>
        <w:t xml:space="preserve">2.3.9. </w:t>
      </w:r>
      <w:r w:rsidRPr="006E1713">
        <w:rPr>
          <w:rFonts w:ascii="Times New Roman" w:hAnsi="Times New Roman"/>
          <w:sz w:val="28"/>
          <w:szCs w:val="28"/>
        </w:rPr>
        <w:t xml:space="preserve">Подписать указанное в подпункте </w:t>
      </w:r>
      <w:r w:rsidR="006E1713">
        <w:rPr>
          <w:rFonts w:ascii="Times New Roman" w:hAnsi="Times New Roman"/>
          <w:sz w:val="28"/>
          <w:szCs w:val="28"/>
        </w:rPr>
        <w:t>2.1.4</w:t>
      </w:r>
      <w:r w:rsidRPr="006E1713">
        <w:rPr>
          <w:rFonts w:ascii="Times New Roman" w:hAnsi="Times New Roman"/>
          <w:sz w:val="28"/>
          <w:szCs w:val="28"/>
        </w:rPr>
        <w:t xml:space="preserve"> дополнительное соглашение в течение 3-х рабочих дней с</w:t>
      </w:r>
      <w:r w:rsidR="006E1713">
        <w:rPr>
          <w:rFonts w:ascii="Times New Roman" w:hAnsi="Times New Roman"/>
          <w:sz w:val="28"/>
          <w:szCs w:val="28"/>
        </w:rPr>
        <w:t xml:space="preserve">о дня его </w:t>
      </w:r>
      <w:r w:rsidRPr="006E1713">
        <w:rPr>
          <w:rFonts w:ascii="Times New Roman" w:hAnsi="Times New Roman"/>
          <w:sz w:val="28"/>
          <w:szCs w:val="28"/>
        </w:rPr>
        <w:t>направления Главн</w:t>
      </w:r>
      <w:r w:rsidR="006E1713">
        <w:rPr>
          <w:rFonts w:ascii="Times New Roman" w:hAnsi="Times New Roman"/>
          <w:sz w:val="28"/>
          <w:szCs w:val="28"/>
        </w:rPr>
        <w:t>ым</w:t>
      </w:r>
      <w:r w:rsidRPr="006E1713">
        <w:rPr>
          <w:rFonts w:ascii="Times New Roman" w:hAnsi="Times New Roman"/>
          <w:sz w:val="28"/>
          <w:szCs w:val="28"/>
        </w:rPr>
        <w:t xml:space="preserve"> распорядител</w:t>
      </w:r>
      <w:r w:rsidR="006E1713">
        <w:rPr>
          <w:rFonts w:ascii="Times New Roman" w:hAnsi="Times New Roman"/>
          <w:sz w:val="28"/>
          <w:szCs w:val="28"/>
        </w:rPr>
        <w:t>ем</w:t>
      </w:r>
      <w:r w:rsidRPr="006E1713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E368BB">
        <w:rPr>
          <w:rFonts w:ascii="Times New Roman" w:hAnsi="Times New Roman"/>
          <w:sz w:val="28"/>
          <w:szCs w:val="28"/>
        </w:rPr>
        <w:t>.</w:t>
      </w:r>
      <w:r w:rsidR="006E1713">
        <w:rPr>
          <w:rFonts w:ascii="Times New Roman" w:hAnsi="Times New Roman"/>
          <w:sz w:val="28"/>
          <w:szCs w:val="28"/>
        </w:rPr>
        <w:t>»</w:t>
      </w:r>
      <w:r w:rsidRPr="006E1713">
        <w:rPr>
          <w:rFonts w:ascii="Times New Roman" w:hAnsi="Times New Roman"/>
          <w:sz w:val="28"/>
          <w:szCs w:val="28"/>
        </w:rPr>
        <w:t>.</w:t>
      </w:r>
    </w:p>
    <w:p w:rsidR="000F31D5" w:rsidRPr="00913264" w:rsidRDefault="000F31D5" w:rsidP="000F3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E1713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31D5" w:rsidRDefault="000F31D5" w:rsidP="005C4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444A" w:rsidRDefault="005C444A" w:rsidP="0041625B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78" w:rsidRDefault="00B90778" w:rsidP="0041625B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12D88" w:rsidRDefault="00F12D88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BB3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sectPr w:rsidR="00F12D88" w:rsidSect="0041625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5B" w:rsidRDefault="00EB625B" w:rsidP="00717E58">
      <w:pPr>
        <w:spacing w:after="0" w:line="240" w:lineRule="auto"/>
      </w:pPr>
      <w:r>
        <w:separator/>
      </w:r>
    </w:p>
  </w:endnote>
  <w:endnote w:type="continuationSeparator" w:id="0">
    <w:p w:rsidR="00EB625B" w:rsidRDefault="00EB625B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5B" w:rsidRDefault="00EB625B" w:rsidP="00717E58">
      <w:pPr>
        <w:spacing w:after="0" w:line="240" w:lineRule="auto"/>
      </w:pPr>
      <w:r>
        <w:separator/>
      </w:r>
    </w:p>
  </w:footnote>
  <w:footnote w:type="continuationSeparator" w:id="0">
    <w:p w:rsidR="00EB625B" w:rsidRDefault="00EB625B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442" w:rsidRDefault="006C7442" w:rsidP="00717E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F62A3"/>
    <w:multiLevelType w:val="hybridMultilevel"/>
    <w:tmpl w:val="BB568CE0"/>
    <w:lvl w:ilvl="0" w:tplc="B67EB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F72A56"/>
    <w:multiLevelType w:val="hybridMultilevel"/>
    <w:tmpl w:val="3D0E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7332"/>
    <w:multiLevelType w:val="multilevel"/>
    <w:tmpl w:val="402EA0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07D7881"/>
    <w:multiLevelType w:val="multilevel"/>
    <w:tmpl w:val="59F8D5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1F257E3"/>
    <w:multiLevelType w:val="hybridMultilevel"/>
    <w:tmpl w:val="2A8E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002D1C"/>
    <w:rsid w:val="000135A2"/>
    <w:rsid w:val="00077211"/>
    <w:rsid w:val="000A20B7"/>
    <w:rsid w:val="000B2A1A"/>
    <w:rsid w:val="000B3BB5"/>
    <w:rsid w:val="000F31D5"/>
    <w:rsid w:val="001459A6"/>
    <w:rsid w:val="001468A9"/>
    <w:rsid w:val="001B5F38"/>
    <w:rsid w:val="001E1A04"/>
    <w:rsid w:val="001E26F4"/>
    <w:rsid w:val="001F510A"/>
    <w:rsid w:val="00206702"/>
    <w:rsid w:val="00216760"/>
    <w:rsid w:val="00236856"/>
    <w:rsid w:val="00237029"/>
    <w:rsid w:val="0023743E"/>
    <w:rsid w:val="0024492D"/>
    <w:rsid w:val="00273CCB"/>
    <w:rsid w:val="00292215"/>
    <w:rsid w:val="0029340A"/>
    <w:rsid w:val="002D6892"/>
    <w:rsid w:val="002E0B39"/>
    <w:rsid w:val="002F1248"/>
    <w:rsid w:val="00320CC5"/>
    <w:rsid w:val="003351B6"/>
    <w:rsid w:val="003374CC"/>
    <w:rsid w:val="0035521A"/>
    <w:rsid w:val="003625FB"/>
    <w:rsid w:val="00376816"/>
    <w:rsid w:val="003C324C"/>
    <w:rsid w:val="003C427C"/>
    <w:rsid w:val="003D222C"/>
    <w:rsid w:val="00401529"/>
    <w:rsid w:val="004157AF"/>
    <w:rsid w:val="0041625B"/>
    <w:rsid w:val="00453188"/>
    <w:rsid w:val="004B0D41"/>
    <w:rsid w:val="004C1750"/>
    <w:rsid w:val="004E4832"/>
    <w:rsid w:val="00500C5B"/>
    <w:rsid w:val="0051623F"/>
    <w:rsid w:val="00516A22"/>
    <w:rsid w:val="00540812"/>
    <w:rsid w:val="00573D8E"/>
    <w:rsid w:val="00580479"/>
    <w:rsid w:val="005C444A"/>
    <w:rsid w:val="005C7A38"/>
    <w:rsid w:val="005F05E8"/>
    <w:rsid w:val="0060070B"/>
    <w:rsid w:val="006667C4"/>
    <w:rsid w:val="00693B51"/>
    <w:rsid w:val="006A73BF"/>
    <w:rsid w:val="006C7442"/>
    <w:rsid w:val="006D2910"/>
    <w:rsid w:val="006D3321"/>
    <w:rsid w:val="006E1713"/>
    <w:rsid w:val="006F01FC"/>
    <w:rsid w:val="00706C41"/>
    <w:rsid w:val="00717E58"/>
    <w:rsid w:val="00721B01"/>
    <w:rsid w:val="007468E1"/>
    <w:rsid w:val="00755D62"/>
    <w:rsid w:val="0076562F"/>
    <w:rsid w:val="007868FB"/>
    <w:rsid w:val="007F206A"/>
    <w:rsid w:val="007F2645"/>
    <w:rsid w:val="00854D06"/>
    <w:rsid w:val="00857BFE"/>
    <w:rsid w:val="00870A31"/>
    <w:rsid w:val="008727D6"/>
    <w:rsid w:val="008D35DB"/>
    <w:rsid w:val="008F0E3D"/>
    <w:rsid w:val="00910099"/>
    <w:rsid w:val="00991649"/>
    <w:rsid w:val="00993CA2"/>
    <w:rsid w:val="009E6733"/>
    <w:rsid w:val="00A17030"/>
    <w:rsid w:val="00A82ABD"/>
    <w:rsid w:val="00A8623C"/>
    <w:rsid w:val="00AC3F3B"/>
    <w:rsid w:val="00AD3315"/>
    <w:rsid w:val="00AF0FD7"/>
    <w:rsid w:val="00AF16A3"/>
    <w:rsid w:val="00AF5596"/>
    <w:rsid w:val="00B013AA"/>
    <w:rsid w:val="00B17230"/>
    <w:rsid w:val="00B90778"/>
    <w:rsid w:val="00B9107E"/>
    <w:rsid w:val="00BB30DA"/>
    <w:rsid w:val="00BB5D98"/>
    <w:rsid w:val="00BC7969"/>
    <w:rsid w:val="00BD3028"/>
    <w:rsid w:val="00BE1EC5"/>
    <w:rsid w:val="00BE6D57"/>
    <w:rsid w:val="00BF1A2B"/>
    <w:rsid w:val="00C03687"/>
    <w:rsid w:val="00C20B83"/>
    <w:rsid w:val="00C91FFB"/>
    <w:rsid w:val="00CA524E"/>
    <w:rsid w:val="00CB2DFE"/>
    <w:rsid w:val="00CB5D42"/>
    <w:rsid w:val="00CD40FD"/>
    <w:rsid w:val="00CE0213"/>
    <w:rsid w:val="00CE6609"/>
    <w:rsid w:val="00D24B9D"/>
    <w:rsid w:val="00D60BD5"/>
    <w:rsid w:val="00D624DB"/>
    <w:rsid w:val="00D65D34"/>
    <w:rsid w:val="00D70184"/>
    <w:rsid w:val="00D90E81"/>
    <w:rsid w:val="00D92DAB"/>
    <w:rsid w:val="00D935EA"/>
    <w:rsid w:val="00DC5E67"/>
    <w:rsid w:val="00DD49EC"/>
    <w:rsid w:val="00DF6DAA"/>
    <w:rsid w:val="00E22D2F"/>
    <w:rsid w:val="00E368BB"/>
    <w:rsid w:val="00E36B05"/>
    <w:rsid w:val="00E56186"/>
    <w:rsid w:val="00E723B8"/>
    <w:rsid w:val="00E743B1"/>
    <w:rsid w:val="00E928FB"/>
    <w:rsid w:val="00EA0649"/>
    <w:rsid w:val="00EA1215"/>
    <w:rsid w:val="00EB625B"/>
    <w:rsid w:val="00EC436C"/>
    <w:rsid w:val="00ED73D0"/>
    <w:rsid w:val="00EE7D3E"/>
    <w:rsid w:val="00F1009D"/>
    <w:rsid w:val="00F12D88"/>
    <w:rsid w:val="00F90C46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04B34"/>
  <w15:docId w15:val="{99676098-4513-4DD2-88F1-E3BC9B9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paragraph" w:styleId="a9">
    <w:name w:val="annotation text"/>
    <w:basedOn w:val="a"/>
    <w:link w:val="aa"/>
    <w:uiPriority w:val="99"/>
    <w:unhideWhenUsed/>
    <w:rsid w:val="0058047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80479"/>
    <w:rPr>
      <w:rFonts w:ascii="Times New Roman" w:eastAsiaTheme="minorEastAsia" w:hAnsi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7F2645"/>
    <w:rPr>
      <w:vertAlign w:val="superscript"/>
    </w:rPr>
  </w:style>
  <w:style w:type="paragraph" w:styleId="ad">
    <w:name w:val="footnote text"/>
    <w:basedOn w:val="a"/>
    <w:link w:val="10"/>
    <w:uiPriority w:val="99"/>
    <w:semiHidden/>
    <w:unhideWhenUsed/>
    <w:rsid w:val="007F26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7F2645"/>
    <w:rPr>
      <w:sz w:val="20"/>
      <w:szCs w:val="20"/>
    </w:rPr>
  </w:style>
  <w:style w:type="character" w:customStyle="1" w:styleId="10">
    <w:name w:val="Текст сноски Знак1"/>
    <w:basedOn w:val="a0"/>
    <w:link w:val="ad"/>
    <w:uiPriority w:val="99"/>
    <w:semiHidden/>
    <w:rsid w:val="007F264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25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C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E81C-98D1-4B17-B40A-9470C27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56</cp:revision>
  <cp:lastPrinted>2023-04-06T09:12:00Z</cp:lastPrinted>
  <dcterms:created xsi:type="dcterms:W3CDTF">2022-03-01T10:42:00Z</dcterms:created>
  <dcterms:modified xsi:type="dcterms:W3CDTF">2023-06-01T13:08:00Z</dcterms:modified>
</cp:coreProperties>
</file>